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Calibri" w:hAnsi="Calibri"/>
          <w:sz w:val="24"/>
          <w:szCs w:val="24"/>
        </w:rPr>
      </w:pPr>
      <w:r>
        <w:rPr>
          <w:rFonts w:ascii="Calibri" w:hAnsi="Calibri"/>
          <w:i/>
          <w:iCs/>
          <w:sz w:val="24"/>
          <w:szCs w:val="24"/>
        </w:rPr>
        <w:tab/>
        <w:tab/>
        <w:tab/>
        <w:tab/>
        <w:tab/>
        <w:tab/>
        <w:tab/>
        <w:tab/>
        <w:tab/>
        <w:tab/>
        <w:tab/>
        <w:t>Ville</w:t>
      </w:r>
      <w:r>
        <w:rPr>
          <w:rFonts w:ascii="Calibri" w:hAnsi="Calibri"/>
          <w:sz w:val="24"/>
          <w:szCs w:val="24"/>
        </w:rPr>
        <w:t>, le ……………</w:t>
      </w:r>
    </w:p>
    <w:p>
      <w:pPr>
        <w:pStyle w:val="Normal"/>
        <w:bidi w:val="0"/>
        <w:jc w:val="start"/>
        <w:rPr>
          <w:rFonts w:ascii="Calibri" w:hAnsi="Calibri"/>
          <w:sz w:val="24"/>
          <w:szCs w:val="24"/>
        </w:rPr>
      </w:pPr>
      <w:r>
        <w:rPr>
          <w:rFonts w:ascii="Calibri" w:hAnsi="Calibri"/>
          <w:sz w:val="24"/>
          <w:szCs w:val="24"/>
        </w:rPr>
        <w:t>Le syndicat des copropriétaires du</w:t>
      </w:r>
    </w:p>
    <w:p>
      <w:pPr>
        <w:pStyle w:val="Normal"/>
        <w:bidi w:val="0"/>
        <w:jc w:val="start"/>
        <w:rPr>
          <w:rFonts w:ascii="Calibri" w:hAnsi="Calibri"/>
          <w:sz w:val="24"/>
          <w:szCs w:val="24"/>
        </w:rPr>
      </w:pPr>
      <w:r>
        <w:rPr>
          <w:rFonts w:ascii="Calibri" w:hAnsi="Calibri"/>
          <w:sz w:val="24"/>
          <w:szCs w:val="24"/>
        </w:rPr>
        <w:t>………………………………</w:t>
      </w:r>
    </w:p>
    <w:p>
      <w:pPr>
        <w:pStyle w:val="Normal"/>
        <w:bidi w:val="0"/>
        <w:jc w:val="start"/>
        <w:rPr>
          <w:rFonts w:ascii="Calibri" w:hAnsi="Calibri"/>
          <w:sz w:val="24"/>
          <w:szCs w:val="24"/>
        </w:rPr>
      </w:pPr>
      <w:r>
        <w:rPr>
          <w:rFonts w:ascii="Calibri" w:hAnsi="Calibri"/>
          <w:sz w:val="24"/>
          <w:szCs w:val="24"/>
        </w:rPr>
        <w:t>………………………………</w:t>
      </w:r>
    </w:p>
    <w:p>
      <w:pPr>
        <w:pStyle w:val="Normal"/>
        <w:bidi w:val="0"/>
        <w:jc w:val="start"/>
        <w:rPr>
          <w:rFonts w:ascii="Calibri" w:hAnsi="Calibri"/>
          <w:sz w:val="24"/>
          <w:szCs w:val="24"/>
        </w:rPr>
      </w:pPr>
      <w:r>
        <w:rPr>
          <w:rFonts w:ascii="Calibri" w:hAnsi="Calibri"/>
          <w:sz w:val="24"/>
          <w:szCs w:val="24"/>
        </w:rPr>
        <w:t>représenté par son syndic :</w:t>
      </w:r>
    </w:p>
    <w:p>
      <w:pPr>
        <w:pStyle w:val="Normal"/>
        <w:bidi w:val="0"/>
        <w:jc w:val="start"/>
        <w:rPr>
          <w:rFonts w:ascii="Calibri" w:hAnsi="Calibri"/>
          <w:sz w:val="24"/>
          <w:szCs w:val="24"/>
        </w:rPr>
      </w:pPr>
      <w:r>
        <w:rPr>
          <w:rFonts w:ascii="Calibri" w:hAnsi="Calibri"/>
          <w:sz w:val="24"/>
          <w:szCs w:val="24"/>
        </w:rPr>
        <w:t>………………………………</w:t>
      </w:r>
    </w:p>
    <w:p>
      <w:pPr>
        <w:pStyle w:val="Normal"/>
        <w:bidi w:val="0"/>
        <w:ind w:start="6633" w:end="0" w:hanging="0"/>
        <w:jc w:val="start"/>
        <w:rPr>
          <w:rFonts w:ascii="Calibri" w:hAnsi="Calibri"/>
          <w:sz w:val="24"/>
          <w:szCs w:val="24"/>
        </w:rPr>
      </w:pPr>
      <w:r>
        <w:rPr>
          <w:rFonts w:ascii="Calibri" w:hAnsi="Calibri"/>
          <w:i w:val="false"/>
          <w:iCs w:val="false"/>
          <w:sz w:val="24"/>
          <w:szCs w:val="24"/>
        </w:rPr>
        <w:t>M. Raphaël Di Meglio</w:t>
        <w:br/>
        <w:t>MATERA</w:t>
      </w:r>
    </w:p>
    <w:p>
      <w:pPr>
        <w:pStyle w:val="Normal"/>
        <w:bidi w:val="0"/>
        <w:ind w:start="6633" w:end="0" w:hanging="0"/>
        <w:jc w:val="start"/>
        <w:rPr>
          <w:rFonts w:ascii="Calibri" w:hAnsi="Calibri"/>
          <w:i w:val="false"/>
          <w:i w:val="false"/>
          <w:iCs w:val="false"/>
          <w:sz w:val="24"/>
          <w:szCs w:val="24"/>
        </w:rPr>
      </w:pPr>
      <w:r>
        <w:rPr>
          <w:rFonts w:ascii="Calibri" w:hAnsi="Calibri"/>
          <w:b w:val="false"/>
          <w:i w:val="false"/>
          <w:iCs w:val="false"/>
          <w:color w:val="303030"/>
          <w:spacing w:val="0"/>
          <w:sz w:val="24"/>
          <w:szCs w:val="24"/>
        </w:rPr>
        <w:t>10 Rue TREILHARD</w:t>
      </w:r>
      <w:r>
        <w:rPr>
          <w:rFonts w:ascii="Calibri" w:hAnsi="Calibri"/>
          <w:i w:val="false"/>
          <w:iCs w:val="false"/>
          <w:sz w:val="24"/>
          <w:szCs w:val="24"/>
        </w:rPr>
        <w:br/>
      </w:r>
      <w:r>
        <w:rPr>
          <w:rFonts w:ascii="Calibri" w:hAnsi="Calibri"/>
          <w:b w:val="false"/>
          <w:i w:val="false"/>
          <w:iCs w:val="false"/>
          <w:color w:val="303030"/>
          <w:spacing w:val="0"/>
          <w:sz w:val="24"/>
          <w:szCs w:val="24"/>
        </w:rPr>
        <w:t>75008 PARIS 8</w:t>
      </w:r>
      <w:r>
        <w:rPr>
          <w:rFonts w:ascii="Calibri" w:hAnsi="Calibri"/>
          <w:i w:val="false"/>
          <w:iCs w:val="false"/>
          <w:sz w:val="24"/>
          <w:szCs w:val="24"/>
        </w:rPr>
        <w:t xml:space="preserve"> </w:t>
      </w:r>
    </w:p>
    <w:p>
      <w:pPr>
        <w:pStyle w:val="Normal"/>
        <w:bidi w:val="0"/>
        <w:ind w:start="6633" w:end="0" w:hanging="0"/>
        <w:jc w:val="start"/>
        <w:rPr>
          <w:rFonts w:ascii="Calibri" w:hAnsi="Calibri"/>
          <w:i w:val="false"/>
          <w:i w:val="false"/>
          <w:iCs w:val="false"/>
          <w:sz w:val="24"/>
          <w:szCs w:val="24"/>
        </w:rPr>
      </w:pPr>
      <w:r>
        <w:rPr>
          <w:rFonts w:ascii="Calibri" w:hAnsi="Calibri"/>
          <w:i w:val="false"/>
          <w:iCs w:val="false"/>
          <w:sz w:val="24"/>
          <w:szCs w:val="24"/>
        </w:rPr>
      </w:r>
    </w:p>
    <w:p>
      <w:pPr>
        <w:pStyle w:val="Normal"/>
        <w:bidi w:val="0"/>
        <w:ind w:end="0" w:hanging="0"/>
        <w:jc w:val="start"/>
        <w:rPr>
          <w:rFonts w:ascii="Calibri" w:hAnsi="Calibri"/>
          <w:i w:val="false"/>
          <w:i w:val="false"/>
          <w:iCs w:val="false"/>
          <w:sz w:val="28"/>
          <w:szCs w:val="28"/>
        </w:rPr>
      </w:pPr>
      <w:r>
        <w:rPr>
          <w:rFonts w:ascii="Calibri" w:hAnsi="Calibri"/>
          <w:i w:val="false"/>
          <w:iCs w:val="false"/>
          <w:sz w:val="28"/>
          <w:szCs w:val="28"/>
        </w:rPr>
        <w:t>LETTRE RECOMMANDEE AVEC ACCUSE DE RECEPTION</w:t>
      </w:r>
    </w:p>
    <w:p>
      <w:pPr>
        <w:pStyle w:val="Normal"/>
        <w:bidi w:val="0"/>
        <w:ind w:start="6633" w:end="0" w:hanging="0"/>
        <w:jc w:val="start"/>
        <w:rPr>
          <w:rFonts w:ascii="Calibri" w:hAnsi="Calibri"/>
          <w:i w:val="false"/>
          <w:i w:val="false"/>
          <w:iCs w:val="false"/>
          <w:sz w:val="24"/>
          <w:szCs w:val="24"/>
        </w:rPr>
      </w:pPr>
      <w:r>
        <w:rPr>
          <w:rFonts w:ascii="Calibri" w:hAnsi="Calibri"/>
          <w:i w:val="false"/>
          <w:iCs w:val="false"/>
          <w:sz w:val="24"/>
          <w:szCs w:val="24"/>
        </w:rPr>
      </w:r>
    </w:p>
    <w:p>
      <w:pPr>
        <w:pStyle w:val="Normal"/>
        <w:bidi w:val="0"/>
        <w:jc w:val="start"/>
        <w:rPr>
          <w:rFonts w:ascii="Calibri" w:hAnsi="Calibri"/>
          <w:sz w:val="24"/>
          <w:szCs w:val="24"/>
        </w:rPr>
      </w:pPr>
      <w:r>
        <w:rPr>
          <w:rFonts w:ascii="Calibri" w:hAnsi="Calibri"/>
          <w:sz w:val="24"/>
          <w:szCs w:val="24"/>
        </w:rPr>
        <w:t xml:space="preserve">Objet : </w:t>
      </w:r>
      <w:r>
        <w:rPr>
          <w:rFonts w:ascii="Calibri" w:hAnsi="Calibri"/>
          <w:b/>
          <w:bCs/>
          <w:sz w:val="24"/>
          <w:szCs w:val="24"/>
        </w:rPr>
        <w:t>résiliation du contrat entre le syndicat des copropriétaires du ….. représenté par son syndic , M. ou Mme ………………………….... et la société Matera, représentée par M. Di Meglio</w:t>
      </w:r>
    </w:p>
    <w:p>
      <w:pPr>
        <w:pStyle w:val="Normal"/>
        <w:bidi w:val="0"/>
        <w:jc w:val="start"/>
        <w:rPr>
          <w:rFonts w:ascii="Calibri" w:hAnsi="Calibri"/>
          <w:sz w:val="24"/>
          <w:szCs w:val="24"/>
        </w:rPr>
      </w:pPr>
      <w:r>
        <w:rPr>
          <w:rFonts w:ascii="Calibri" w:hAnsi="Calibri"/>
          <w:sz w:val="24"/>
          <w:szCs w:val="24"/>
        </w:rPr>
      </w:r>
    </w:p>
    <w:p>
      <w:pPr>
        <w:pStyle w:val="Normal"/>
        <w:bidi w:val="0"/>
        <w:jc w:val="start"/>
        <w:rPr>
          <w:rFonts w:ascii="Calibri" w:hAnsi="Calibri"/>
          <w:sz w:val="24"/>
          <w:szCs w:val="24"/>
        </w:rPr>
      </w:pPr>
      <w:r>
        <w:rPr>
          <w:rFonts w:ascii="Calibri" w:hAnsi="Calibri"/>
          <w:sz w:val="24"/>
          <w:szCs w:val="24"/>
        </w:rPr>
      </w:r>
    </w:p>
    <w:p>
      <w:pPr>
        <w:pStyle w:val="Normal"/>
        <w:bidi w:val="0"/>
        <w:jc w:val="start"/>
        <w:rPr>
          <w:rFonts w:ascii="Calibri" w:hAnsi="Calibri"/>
          <w:sz w:val="24"/>
          <w:szCs w:val="24"/>
        </w:rPr>
      </w:pPr>
      <w:r>
        <w:rPr>
          <w:rFonts w:ascii="Calibri" w:hAnsi="Calibri"/>
          <w:sz w:val="24"/>
          <w:szCs w:val="24"/>
        </w:rPr>
        <w:t>Monsieur,</w:t>
      </w:r>
    </w:p>
    <w:p>
      <w:pPr>
        <w:pStyle w:val="Normal"/>
        <w:bidi w:val="0"/>
        <w:jc w:val="start"/>
        <w:rPr>
          <w:rFonts w:ascii="Calibri" w:hAnsi="Calibri"/>
          <w:sz w:val="24"/>
          <w:szCs w:val="24"/>
        </w:rPr>
      </w:pPr>
      <w:r>
        <w:rPr>
          <w:rFonts w:ascii="Calibri" w:hAnsi="Calibri"/>
          <w:sz w:val="24"/>
          <w:szCs w:val="24"/>
        </w:rPr>
      </w:r>
    </w:p>
    <w:p>
      <w:pPr>
        <w:pStyle w:val="Normal1"/>
        <w:jc w:val="both"/>
        <w:rPr>
          <w:rFonts w:ascii="Calibri" w:hAnsi="Calibri"/>
        </w:rPr>
      </w:pPr>
      <w:r>
        <w:rPr>
          <w:rFonts w:ascii="Calibri" w:hAnsi="Calibri"/>
        </w:rPr>
        <w:t>Par la présente nous vous informons de notre volonté de résilier le contrat susvisé.</w:t>
      </w:r>
    </w:p>
    <w:p>
      <w:pPr>
        <w:pStyle w:val="Normal1"/>
        <w:jc w:val="both"/>
        <w:rPr>
          <w:rFonts w:ascii="Calibri" w:hAnsi="Calibri"/>
        </w:rPr>
      </w:pPr>
      <w:r>
        <w:rPr>
          <w:rFonts w:ascii="Calibri" w:hAnsi="Calibri"/>
        </w:rPr>
        <w:t xml:space="preserve">Pour mémoire, celui-ci a été conclu en date du … / … / … pour une durée de </w:t>
      </w:r>
      <w:r>
        <w:rPr>
          <w:rFonts w:ascii="Calibri" w:hAnsi="Calibri"/>
        </w:rPr>
        <w:t>1 an</w:t>
      </w:r>
      <w:r>
        <w:rPr>
          <w:rFonts w:ascii="Calibri" w:hAnsi="Calibri"/>
        </w:rPr>
        <w:t xml:space="preserve">, avec clause de tacite reconduction, stipulée à l’article </w:t>
      </w:r>
      <w:r>
        <w:rPr>
          <w:rFonts w:ascii="Calibri" w:hAnsi="Calibri"/>
        </w:rPr>
        <w:t xml:space="preserve">4 </w:t>
      </w:r>
      <w:r>
        <w:rPr>
          <w:rFonts w:ascii="Calibri" w:hAnsi="Calibri"/>
        </w:rPr>
        <w:t xml:space="preserve">du contrat. Conformément à l’article </w:t>
      </w:r>
      <w:r>
        <w:rPr>
          <w:rFonts w:ascii="Calibri" w:hAnsi="Calibri"/>
        </w:rPr>
        <w:t>5</w:t>
      </w:r>
      <w:r>
        <w:rPr>
          <w:rFonts w:ascii="Calibri" w:hAnsi="Calibri"/>
        </w:rPr>
        <w:t xml:space="preserve">, la résiliation du contrat </w:t>
      </w:r>
      <w:r>
        <w:rPr>
          <w:rFonts w:ascii="Calibri" w:hAnsi="Calibri"/>
        </w:rPr>
        <w:t>est possible 30 jours avant la date de renouvellement, à savoir le … / … / …</w:t>
      </w:r>
    </w:p>
    <w:p>
      <w:pPr>
        <w:pStyle w:val="Normal1"/>
        <w:jc w:val="both"/>
        <w:rPr>
          <w:rFonts w:ascii="Calibri" w:hAnsi="Calibri"/>
        </w:rPr>
      </w:pPr>
      <w:r>
        <w:rPr>
          <w:rFonts w:ascii="Calibri" w:hAnsi="Calibri"/>
        </w:rPr>
      </w:r>
    </w:p>
    <w:p>
      <w:pPr>
        <w:pStyle w:val="Normal1"/>
        <w:jc w:val="both"/>
        <w:rPr>
          <w:rFonts w:ascii="Calibri" w:hAnsi="Calibri"/>
        </w:rPr>
      </w:pPr>
      <w:r>
        <w:rPr>
          <w:rFonts w:ascii="Calibri" w:hAnsi="Calibri"/>
        </w:rPr>
        <w:t xml:space="preserve">Dans cette attente, nous vous prions d'agréer, Madame, Monsieur, l'expression de nos salutations distinguées. </w:t>
      </w:r>
    </w:p>
    <w:p>
      <w:pPr>
        <w:pStyle w:val="Normal1"/>
        <w:jc w:val="both"/>
        <w:rPr>
          <w:rFonts w:ascii="Calibri" w:hAnsi="Calibri"/>
        </w:rPr>
      </w:pPr>
      <w:r>
        <w:rPr>
          <w:rFonts w:ascii="Calibri" w:hAnsi="Calibri"/>
        </w:rPr>
        <w:t xml:space="preserve"> </w:t>
      </w:r>
      <w:r>
        <w:rPr>
          <w:rFonts w:ascii="Calibri" w:hAnsi="Calibri"/>
        </w:rPr>
        <w:tab/>
        <w:tab/>
        <w:tab/>
        <w:tab/>
        <w:tab/>
        <w:tab/>
        <w:tab/>
        <w:tab/>
      </w:r>
    </w:p>
    <w:p>
      <w:pPr>
        <w:pStyle w:val="Normal1"/>
        <w:jc w:val="both"/>
        <w:rPr>
          <w:rFonts w:ascii="Calibri" w:hAnsi="Calibri"/>
        </w:rPr>
      </w:pPr>
      <w:r>
        <w:rPr>
          <w:rFonts w:ascii="Calibri" w:hAnsi="Calibri"/>
        </w:rPr>
        <w:tab/>
        <w:tab/>
        <w:tab/>
        <w:tab/>
        <w:tab/>
        <w:tab/>
        <w:tab/>
        <w:tab/>
        <w:t>Pour l</w:t>
      </w:r>
      <w:r>
        <w:rPr>
          <w:rFonts w:ascii="Calibri" w:hAnsi="Calibri"/>
        </w:rPr>
        <w:t>e syndicat des copropriétaires,</w:t>
      </w:r>
    </w:p>
    <w:p>
      <w:pPr>
        <w:pStyle w:val="Normal1"/>
        <w:jc w:val="both"/>
        <w:rPr>
          <w:rFonts w:ascii="Calibri" w:hAnsi="Calibri"/>
        </w:rPr>
      </w:pPr>
      <w:r>
        <w:rPr>
          <w:rFonts w:ascii="Calibri" w:hAnsi="Calibri"/>
        </w:rPr>
        <w:tab/>
        <w:tab/>
        <w:tab/>
        <w:tab/>
        <w:tab/>
        <w:tab/>
        <w:tab/>
        <w:tab/>
        <w:t>…………………………………………</w:t>
      </w:r>
    </w:p>
    <w:p>
      <w:pPr>
        <w:pStyle w:val="Normal1"/>
        <w:jc w:val="both"/>
        <w:rPr>
          <w:rFonts w:ascii="Calibri" w:hAnsi="Calibri"/>
        </w:rPr>
      </w:pPr>
      <w:r>
        <w:rPr>
          <w:rFonts w:ascii="Calibri" w:hAnsi="Calibri"/>
        </w:rPr>
        <w:tab/>
        <w:tab/>
        <w:tab/>
        <w:tab/>
        <w:tab/>
        <w:tab/>
        <w:tab/>
        <w:tab/>
        <w:t>le syndic</w:t>
      </w:r>
    </w:p>
    <w:p>
      <w:pPr>
        <w:pStyle w:val="Normal1"/>
        <w:jc w:val="both"/>
        <w:rPr>
          <w:rFonts w:ascii="Calibri" w:hAnsi="Calibri"/>
        </w:rPr>
      </w:pPr>
      <w:r>
        <w:rPr>
          <w:rFonts w:ascii="Calibri" w:hAnsi="Calibri"/>
        </w:rPr>
      </w:r>
    </w:p>
    <w:p>
      <w:pPr>
        <w:pStyle w:val="Normal1"/>
        <w:jc w:val="both"/>
        <w:rPr>
          <w:rFonts w:ascii="Calibri" w:hAnsi="Calibri"/>
          <w:b/>
          <w:bCs/>
          <w:i/>
          <w:i/>
          <w:iCs/>
          <w:sz w:val="21"/>
          <w:szCs w:val="21"/>
        </w:rPr>
      </w:pPr>
      <w:r>
        <w:rPr>
          <w:rFonts w:ascii="Calibri" w:hAnsi="Calibri"/>
          <w:b/>
          <w:bCs/>
          <w:i/>
          <w:iCs/>
          <w:sz w:val="21"/>
          <w:szCs w:val="21"/>
        </w:rPr>
        <w:t>Article 4 - Durée et reconduction du Contrat</w:t>
      </w:r>
    </w:p>
    <w:p>
      <w:pPr>
        <w:pStyle w:val="Normal1"/>
        <w:jc w:val="both"/>
        <w:rPr>
          <w:rFonts w:ascii="Calibri" w:hAnsi="Calibri"/>
          <w:sz w:val="21"/>
          <w:szCs w:val="21"/>
        </w:rPr>
      </w:pPr>
      <w:r>
        <w:rPr>
          <w:rFonts w:ascii="Calibri" w:hAnsi="Calibri"/>
          <w:sz w:val="21"/>
          <w:szCs w:val="21"/>
        </w:rPr>
        <w:t>Le Contrat est conclu pour une durée déterminée d’un (1) an à compter du __. À la date de renouvellement (« la Date de Renouvellement »), le Contrat est reconduit tacitement d'année en année, sauf résiliation de l'une des parties, moyennant un préavis de trente (30) jours avant la Date de Renouvellement.</w:t>
      </w:r>
    </w:p>
    <w:p>
      <w:pPr>
        <w:pStyle w:val="Normal1"/>
        <w:jc w:val="both"/>
        <w:rPr>
          <w:rFonts w:ascii="Calibri" w:hAnsi="Calibri"/>
          <w:sz w:val="21"/>
          <w:szCs w:val="21"/>
        </w:rPr>
      </w:pPr>
      <w:r>
        <w:rPr>
          <w:rFonts w:ascii="Calibri" w:hAnsi="Calibri"/>
          <w:sz w:val="21"/>
          <w:szCs w:val="21"/>
        </w:rPr>
      </w:r>
    </w:p>
    <w:p>
      <w:pPr>
        <w:pStyle w:val="Normal1"/>
        <w:jc w:val="both"/>
        <w:rPr>
          <w:rFonts w:ascii="Calibri" w:hAnsi="Calibri"/>
          <w:b/>
          <w:bCs/>
          <w:i/>
          <w:i/>
          <w:iCs/>
          <w:sz w:val="21"/>
          <w:szCs w:val="21"/>
          <w:u w:val="none"/>
        </w:rPr>
      </w:pPr>
      <w:r>
        <w:rPr>
          <w:rFonts w:ascii="Calibri" w:hAnsi="Calibri"/>
          <w:b/>
          <w:bCs/>
          <w:i/>
          <w:iCs/>
          <w:sz w:val="21"/>
          <w:szCs w:val="21"/>
          <w:u w:val="none"/>
        </w:rPr>
        <w:t>Article 5 - Résiliation du Contrat</w:t>
      </w:r>
    </w:p>
    <w:p>
      <w:pPr>
        <w:pStyle w:val="Normal1"/>
        <w:jc w:val="both"/>
        <w:rPr>
          <w:rFonts w:ascii="Calibri" w:hAnsi="Calibri"/>
          <w:sz w:val="21"/>
          <w:szCs w:val="21"/>
        </w:rPr>
      </w:pPr>
      <w:r>
        <w:rPr>
          <w:rFonts w:ascii="Calibri" w:hAnsi="Calibri"/>
          <w:sz w:val="21"/>
          <w:szCs w:val="21"/>
        </w:rPr>
        <w:t xml:space="preserve">En cas de manquement de Matera à ses obligations contractuelles, le Contrat pourra être résilié de plein droit par le Client, trente (30) jours après l’envoi d’une lettre de mise en demeure adressée en recommandé avec accusé de réception restée sans effet. La mise en demeure indiquera la ou les inexécutions constatées et la ou les suggestions pour y pallier. </w:t>
      </w:r>
      <w:r>
        <w:rPr>
          <w:rFonts w:ascii="Calibri" w:hAnsi="Calibri"/>
          <w:b/>
          <w:bCs/>
          <w:sz w:val="21"/>
          <w:szCs w:val="21"/>
        </w:rPr>
        <w:t>Le Contrat pourra également être résilié par le Client par lettre recommandée avec accusé de réception adressée à Matera au moins trente (30) jours avant la Date de Renouvellement du Contrat.</w:t>
      </w:r>
      <w:r>
        <w:rPr>
          <w:rFonts w:ascii="Calibri" w:hAnsi="Calibri"/>
          <w:sz w:val="21"/>
          <w:szCs w:val="21"/>
        </w:rPr>
        <w:t xml:space="preserve"> Avant toute résiliation de l'Abonnement, le Client procèdera à la copie, sous format papier, excel ou .pdf, de l’ensemble de ses données correspondantes et des fichiers générés au moyen dudit logiciel. Le Client accepte expressément qu’il n’aura plus accès à Matera à compter du délai d’1 (un) mois après la date de résiliation de l’Abonnement.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alibri">
    <w:charset w:val="01"/>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name w:val="LO-normal"/>
    <w:qFormat/>
    <w:pPr>
      <w:widowControl/>
      <w:bidi w:val="0"/>
      <w:spacing w:lineRule="auto" w:line="276" w:before="0" w:after="0"/>
      <w:jc w:val="start"/>
    </w:pPr>
    <w:rPr>
      <w:rFonts w:ascii="Liberation Serif" w:hAnsi="Liberation Serif" w:eastAsia="NSimSun" w:cs="Lucida Sans"/>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LibreOffice/7.5.5.2$Windows_X86_64 LibreOffice_project/ca8fe7424262805f223b9a2334bc7181abbcbf5e</Application>
  <AppVersion>15.0000</AppVersion>
  <Pages>1</Pages>
  <Words>368</Words>
  <Characters>1870</Characters>
  <CharactersWithSpaces>2263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2023-11-16T10:56:04Z</dcterms:created>
  <dc:creator/>
  <dc:description/>
  <dc:language>fr-FR</dc:language>
  <cp:lastModifiedBy/>
  <dcterms:modified xsi:type="dcterms:W3CDTF">2023-11-16T12:01:15Z</dcterms:modified>
  <cp:revision>3</cp:revision>
  <dc:subject/>
  <dc:title/>
</cp:coreProperties>
</file>